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9AB0" w14:textId="77777777" w:rsidR="00CB578D" w:rsidRPr="00C61720" w:rsidRDefault="00CB578D" w:rsidP="00CB578D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t xml:space="preserve">Załącznik nr 1–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C61720">
        <w:rPr>
          <w:rFonts w:cs="Calibri"/>
          <w:b/>
          <w:sz w:val="24"/>
          <w:szCs w:val="24"/>
          <w:lang w:eastAsia="zh-CN"/>
        </w:rPr>
        <w:t>ykonawcy</w:t>
      </w:r>
    </w:p>
    <w:p w14:paraId="68793BF5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DFE271C" w14:textId="77777777" w:rsidR="00CB578D" w:rsidRPr="00C61720" w:rsidRDefault="00CB578D" w:rsidP="00CB578D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6A2F0F5F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2A6DA42D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/Pieczątka Wykonawcy/</w:t>
      </w:r>
    </w:p>
    <w:p w14:paraId="4B402511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6DAEB64" w14:textId="77777777" w:rsidR="00CB578D" w:rsidRPr="00C61720" w:rsidRDefault="00CB578D" w:rsidP="00CB578D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C61720">
        <w:rPr>
          <w:rFonts w:cs="Calibri"/>
          <w:sz w:val="24"/>
          <w:szCs w:val="24"/>
        </w:rPr>
        <w:t>1. Dane dotyczące Wykonawcy:</w:t>
      </w:r>
    </w:p>
    <w:tbl>
      <w:tblPr>
        <w:tblW w:w="507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4"/>
        <w:gridCol w:w="4876"/>
      </w:tblGrid>
      <w:tr w:rsidR="00CB578D" w:rsidRPr="00C61720" w14:paraId="09D58593" w14:textId="77777777" w:rsidTr="0010376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562F3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1D56C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578D" w:rsidRPr="00C61720" w14:paraId="4E472063" w14:textId="77777777" w:rsidTr="00103760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21D1C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3AAAA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578D" w:rsidRPr="00C61720" w14:paraId="3A784CCA" w14:textId="77777777" w:rsidTr="00103760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24DA2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90742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578D" w:rsidRPr="00C61720" w14:paraId="72798A6D" w14:textId="77777777" w:rsidTr="00103760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6A4BF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AF22D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578D" w:rsidRPr="00C61720" w14:paraId="789CBCD7" w14:textId="77777777" w:rsidTr="00103760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06EE2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AB488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578D" w:rsidRPr="00C61720" w14:paraId="59552FCB" w14:textId="77777777" w:rsidTr="00103760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5727A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792D00">
              <w:rPr>
                <w:rFonts w:cs="Calibri"/>
                <w:i/>
                <w:iCs/>
                <w:szCs w:val="20"/>
              </w:rPr>
              <w:t>(imię i nazwisko, telefon, e-mail)</w:t>
            </w:r>
            <w:r w:rsidRPr="00792D00">
              <w:rPr>
                <w:rFonts w:cs="Calibri"/>
                <w:szCs w:val="20"/>
              </w:rPr>
              <w:t>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57B39" w14:textId="77777777" w:rsidR="00CB578D" w:rsidRPr="00C61720" w:rsidRDefault="00CB578D" w:rsidP="0010376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41762C7" w14:textId="77777777" w:rsidR="00CB578D" w:rsidRPr="00C61720" w:rsidRDefault="00CB578D" w:rsidP="00CB578D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00353294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2. Dane dotyczące zamawiającego:</w:t>
      </w:r>
    </w:p>
    <w:p w14:paraId="13E219C8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t>Magurski Park Narodowy z siedzibą w Krempnej, 38-232 Krempna 59</w:t>
      </w:r>
    </w:p>
    <w:p w14:paraId="6403C21B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F3A73B5" w14:textId="77777777" w:rsidR="00CB578D" w:rsidRPr="00C61720" w:rsidRDefault="00CB578D" w:rsidP="00CB578D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C61720">
        <w:rPr>
          <w:rFonts w:cs="Calibri"/>
          <w:sz w:val="24"/>
          <w:szCs w:val="24"/>
          <w:lang w:eastAsia="zh-CN"/>
        </w:rPr>
        <w:t xml:space="preserve">3. Nawiązując do postępowania w trybie rozeznania rynku pn. </w:t>
      </w:r>
      <w:r w:rsidRPr="00C61720">
        <w:rPr>
          <w:rFonts w:cs="Calibri"/>
          <w:color w:val="000000"/>
          <w:sz w:val="24"/>
          <w:szCs w:val="24"/>
          <w:lang w:eastAsia="zh-CN"/>
        </w:rPr>
        <w:t>„</w:t>
      </w:r>
      <w:r w:rsidRPr="00975102">
        <w:rPr>
          <w:rFonts w:eastAsia="Times New Roman"/>
          <w:color w:val="000000"/>
          <w:sz w:val="24"/>
          <w:szCs w:val="24"/>
          <w:lang w:eastAsia="ar-SA"/>
        </w:rPr>
        <w:t>Wykonanie i dostawa mebli z recyklingu: z europalet i szpul po kablach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>”, nr ref. ZP–374-2-</w:t>
      </w:r>
      <w:r>
        <w:rPr>
          <w:rFonts w:eastAsia="Times New Roman"/>
          <w:color w:val="000000"/>
          <w:sz w:val="24"/>
          <w:szCs w:val="24"/>
          <w:lang w:eastAsia="ar-SA"/>
        </w:rPr>
        <w:t>1/21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C61720">
        <w:rPr>
          <w:rFonts w:cs="Calibri"/>
          <w:color w:val="000000"/>
          <w:sz w:val="24"/>
          <w:szCs w:val="24"/>
          <w:lang w:eastAsia="zh-CN"/>
        </w:rPr>
        <w:t>oferujemy wykonanie zamówienia za cenę:</w:t>
      </w:r>
    </w:p>
    <w:tbl>
      <w:tblPr>
        <w:tblW w:w="51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443"/>
        <w:gridCol w:w="878"/>
        <w:gridCol w:w="1575"/>
        <w:gridCol w:w="1186"/>
        <w:gridCol w:w="1091"/>
        <w:gridCol w:w="1302"/>
      </w:tblGrid>
      <w:tr w:rsidR="00CB578D" w:rsidRPr="00C61720" w14:paraId="32EC1741" w14:textId="77777777" w:rsidTr="00103760">
        <w:tc>
          <w:tcPr>
            <w:tcW w:w="448" w:type="pct"/>
            <w:shd w:val="clear" w:color="auto" w:fill="auto"/>
          </w:tcPr>
          <w:p w14:paraId="0075DA5F" w14:textId="77777777" w:rsidR="00CB578D" w:rsidRPr="00C61720" w:rsidRDefault="00CB578D" w:rsidP="00103760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Nr części</w:t>
            </w:r>
          </w:p>
        </w:tc>
        <w:tc>
          <w:tcPr>
            <w:tcW w:w="1312" w:type="pct"/>
            <w:shd w:val="clear" w:color="auto" w:fill="auto"/>
          </w:tcPr>
          <w:p w14:paraId="44472C7A" w14:textId="77777777" w:rsidR="00CB578D" w:rsidRPr="00C61720" w:rsidRDefault="00CB578D" w:rsidP="00103760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472" w:type="pct"/>
            <w:shd w:val="clear" w:color="auto" w:fill="auto"/>
          </w:tcPr>
          <w:p w14:paraId="79822679" w14:textId="77777777" w:rsidR="00CB578D" w:rsidRPr="00C61720" w:rsidRDefault="00CB578D" w:rsidP="00103760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Ilość</w:t>
            </w: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 xml:space="preserve"> szt.</w:t>
            </w: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14:paraId="110AF9AE" w14:textId="77777777" w:rsidR="00CB578D" w:rsidRPr="00C61720" w:rsidRDefault="00CB578D" w:rsidP="00103760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637" w:type="pct"/>
            <w:shd w:val="clear" w:color="auto" w:fill="auto"/>
          </w:tcPr>
          <w:p w14:paraId="6D19364A" w14:textId="77777777" w:rsidR="00CB578D" w:rsidRPr="00C61720" w:rsidRDefault="00CB578D" w:rsidP="00103760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586" w:type="pct"/>
          </w:tcPr>
          <w:p w14:paraId="7B44A9EB" w14:textId="77777777" w:rsidR="00CB578D" w:rsidRPr="00C61720" w:rsidRDefault="00CB578D" w:rsidP="00103760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699" w:type="pct"/>
          </w:tcPr>
          <w:p w14:paraId="14379216" w14:textId="77777777" w:rsidR="00CB578D" w:rsidRPr="00C61720" w:rsidRDefault="00CB578D" w:rsidP="00103760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Wartość brutto</w:t>
            </w:r>
          </w:p>
        </w:tc>
      </w:tr>
      <w:tr w:rsidR="00CB578D" w:rsidRPr="00C61720" w14:paraId="71F723B1" w14:textId="77777777" w:rsidTr="00103760">
        <w:trPr>
          <w:trHeight w:val="1297"/>
        </w:trPr>
        <w:tc>
          <w:tcPr>
            <w:tcW w:w="448" w:type="pct"/>
            <w:shd w:val="clear" w:color="auto" w:fill="auto"/>
            <w:vAlign w:val="center"/>
          </w:tcPr>
          <w:p w14:paraId="2644FA79" w14:textId="77777777" w:rsidR="00CB578D" w:rsidRPr="00792D0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792D0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3F49AFFA" w14:textId="77777777" w:rsidR="00CB578D" w:rsidRPr="007232E7" w:rsidRDefault="00CB578D" w:rsidP="00103760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Ł</w:t>
            </w:r>
            <w:r w:rsidRPr="007232E7">
              <w:rPr>
                <w:rFonts w:cs="Arial"/>
                <w:color w:val="222222"/>
                <w:sz w:val="24"/>
                <w:szCs w:val="24"/>
              </w:rPr>
              <w:t>awka z europalet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8F0D042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9721D90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9E4EFE2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Align w:val="center"/>
          </w:tcPr>
          <w:p w14:paraId="6ED39162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sz w:val="24"/>
                <w:szCs w:val="24"/>
                <w:lang w:eastAsia="zh-CN"/>
              </w:rPr>
              <w:t>……… %</w:t>
            </w:r>
          </w:p>
        </w:tc>
        <w:tc>
          <w:tcPr>
            <w:tcW w:w="699" w:type="pct"/>
            <w:vAlign w:val="center"/>
          </w:tcPr>
          <w:p w14:paraId="457D461A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CB578D" w:rsidRPr="00C61720" w14:paraId="05CB7186" w14:textId="77777777" w:rsidTr="00103760">
        <w:trPr>
          <w:trHeight w:val="1469"/>
        </w:trPr>
        <w:tc>
          <w:tcPr>
            <w:tcW w:w="448" w:type="pct"/>
            <w:shd w:val="clear" w:color="auto" w:fill="auto"/>
            <w:vAlign w:val="center"/>
          </w:tcPr>
          <w:p w14:paraId="31212BBF" w14:textId="77777777" w:rsidR="00CB578D" w:rsidRPr="00792D0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792D0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60980E55" w14:textId="77777777" w:rsidR="00CB578D" w:rsidRPr="007232E7" w:rsidRDefault="00CB578D" w:rsidP="00103760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S</w:t>
            </w:r>
            <w:r w:rsidRPr="007232E7">
              <w:rPr>
                <w:rFonts w:cs="Arial"/>
                <w:color w:val="222222"/>
                <w:sz w:val="24"/>
                <w:szCs w:val="24"/>
              </w:rPr>
              <w:t>tół ze szpuli po kablach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46ACBD0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46" w:type="pct"/>
            <w:shd w:val="clear" w:color="auto" w:fill="auto"/>
          </w:tcPr>
          <w:p w14:paraId="5019CAD8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shd w:val="clear" w:color="auto" w:fill="auto"/>
          </w:tcPr>
          <w:p w14:paraId="0887A9F9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Align w:val="center"/>
          </w:tcPr>
          <w:p w14:paraId="57905F57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sz w:val="24"/>
                <w:szCs w:val="24"/>
                <w:lang w:eastAsia="zh-CN"/>
              </w:rPr>
              <w:t>……… %</w:t>
            </w:r>
          </w:p>
        </w:tc>
        <w:tc>
          <w:tcPr>
            <w:tcW w:w="699" w:type="pct"/>
          </w:tcPr>
          <w:p w14:paraId="58A67B0C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CB578D" w:rsidRPr="00C61720" w14:paraId="67B4B113" w14:textId="77777777" w:rsidTr="00103760">
        <w:trPr>
          <w:trHeight w:val="1469"/>
        </w:trPr>
        <w:tc>
          <w:tcPr>
            <w:tcW w:w="448" w:type="pct"/>
            <w:shd w:val="clear" w:color="auto" w:fill="auto"/>
            <w:vAlign w:val="center"/>
          </w:tcPr>
          <w:p w14:paraId="68CEE650" w14:textId="77777777" w:rsidR="00CB578D" w:rsidRPr="00792D0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64667396" w14:textId="77777777" w:rsidR="00CB578D" w:rsidRPr="007232E7" w:rsidRDefault="00CB578D" w:rsidP="00103760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H</w:t>
            </w:r>
            <w:r w:rsidRPr="007232E7">
              <w:rPr>
                <w:rFonts w:cs="Arial"/>
                <w:color w:val="222222"/>
                <w:sz w:val="24"/>
                <w:szCs w:val="24"/>
              </w:rPr>
              <w:t>uśtawka ogrodowa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96D2A3E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7BFA63D0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shd w:val="clear" w:color="auto" w:fill="auto"/>
          </w:tcPr>
          <w:p w14:paraId="4FD413DA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Align w:val="center"/>
          </w:tcPr>
          <w:p w14:paraId="160A849D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sz w:val="24"/>
                <w:szCs w:val="24"/>
                <w:lang w:eastAsia="zh-CN"/>
              </w:rPr>
              <w:t>……… %</w:t>
            </w:r>
          </w:p>
        </w:tc>
        <w:tc>
          <w:tcPr>
            <w:tcW w:w="699" w:type="pct"/>
          </w:tcPr>
          <w:p w14:paraId="2C8E3C86" w14:textId="77777777" w:rsidR="00CB578D" w:rsidRPr="00C61720" w:rsidRDefault="00CB578D" w:rsidP="00103760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9FA2249" w14:textId="77777777" w:rsidR="00CB578D" w:rsidRDefault="00CB578D" w:rsidP="00CB578D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2C021214" w14:textId="77777777" w:rsidR="00CB578D" w:rsidRDefault="00CB578D" w:rsidP="00CB578D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t xml:space="preserve">Razem wartość oferty brutto: ………………………… zł </w:t>
      </w:r>
    </w:p>
    <w:p w14:paraId="667C4EA6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lastRenderedPageBreak/>
        <w:br/>
      </w:r>
      <w:r w:rsidRPr="00C61720">
        <w:rPr>
          <w:rFonts w:cs="Calibri"/>
          <w:sz w:val="24"/>
          <w:szCs w:val="24"/>
          <w:lang w:eastAsia="zh-CN"/>
        </w:rPr>
        <w:t>(słownie: ………………………………………………....</w:t>
      </w:r>
      <w:r>
        <w:rPr>
          <w:rFonts w:cs="Calibri"/>
          <w:sz w:val="24"/>
          <w:szCs w:val="24"/>
          <w:lang w:eastAsia="zh-CN"/>
        </w:rPr>
        <w:t>...................................................................................</w:t>
      </w:r>
      <w:r w:rsidRPr="00C61720">
        <w:rPr>
          <w:rFonts w:cs="Calibri"/>
          <w:sz w:val="24"/>
          <w:szCs w:val="24"/>
          <w:lang w:eastAsia="zh-CN"/>
        </w:rPr>
        <w:t>....)</w:t>
      </w:r>
    </w:p>
    <w:p w14:paraId="49E217C9" w14:textId="77777777" w:rsidR="00CB578D" w:rsidRPr="00E5389A" w:rsidRDefault="00CB578D" w:rsidP="00CB578D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E5389A">
        <w:rPr>
          <w:rFonts w:cs="Calibri"/>
          <w:sz w:val="24"/>
          <w:szCs w:val="24"/>
          <w:lang w:eastAsia="zh-CN"/>
        </w:rPr>
        <w:t xml:space="preserve">4. Przyjmuję(my) realizacje niniejszego przedmiotu zamówienia w terminie do </w:t>
      </w:r>
      <w:r>
        <w:rPr>
          <w:rFonts w:cs="Calibri"/>
          <w:bCs/>
          <w:sz w:val="24"/>
          <w:szCs w:val="24"/>
          <w:lang w:eastAsia="zh-CN"/>
        </w:rPr>
        <w:t>31.04</w:t>
      </w:r>
      <w:r w:rsidRPr="00E5389A">
        <w:rPr>
          <w:rFonts w:cs="Calibri"/>
          <w:bCs/>
          <w:sz w:val="24"/>
          <w:szCs w:val="24"/>
          <w:lang w:eastAsia="zh-CN"/>
        </w:rPr>
        <w:t>.202</w:t>
      </w:r>
      <w:r>
        <w:rPr>
          <w:rFonts w:cs="Calibri"/>
          <w:bCs/>
          <w:sz w:val="24"/>
          <w:szCs w:val="24"/>
          <w:lang w:eastAsia="zh-CN"/>
        </w:rPr>
        <w:t>1</w:t>
      </w:r>
      <w:r w:rsidRPr="00E5389A">
        <w:rPr>
          <w:rFonts w:cs="Calibri"/>
          <w:bCs/>
          <w:sz w:val="24"/>
          <w:szCs w:val="24"/>
          <w:lang w:eastAsia="zh-CN"/>
        </w:rPr>
        <w:t xml:space="preserve"> r.</w:t>
      </w:r>
    </w:p>
    <w:p w14:paraId="01B75FED" w14:textId="77777777" w:rsidR="00CB578D" w:rsidRPr="00C61720" w:rsidRDefault="00CB578D" w:rsidP="00CB578D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 xml:space="preserve">5. Oświadczam(y), że zapoznałem (liśmy) się z postępowaniem w trybie rozeznania rynku nr </w:t>
      </w:r>
      <w:r w:rsidRPr="00C61720"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  <w:t xml:space="preserve">ref. 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>ZP–374-2-</w:t>
      </w:r>
      <w:r>
        <w:rPr>
          <w:rFonts w:eastAsia="Times New Roman"/>
          <w:color w:val="000000"/>
          <w:sz w:val="24"/>
          <w:szCs w:val="24"/>
          <w:lang w:eastAsia="ar-SA"/>
        </w:rPr>
        <w:t>1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>/2</w:t>
      </w:r>
      <w:r>
        <w:rPr>
          <w:rFonts w:eastAsia="Times New Roman"/>
          <w:color w:val="000000"/>
          <w:sz w:val="24"/>
          <w:szCs w:val="24"/>
          <w:lang w:eastAsia="ar-SA"/>
        </w:rPr>
        <w:t>1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C61720">
        <w:rPr>
          <w:rFonts w:cs="Calibri"/>
          <w:sz w:val="24"/>
          <w:szCs w:val="24"/>
          <w:lang w:eastAsia="zh-CN"/>
        </w:rPr>
        <w:t>i uznaję(my) się za związanych określonymi w niej zasadami.</w:t>
      </w:r>
    </w:p>
    <w:p w14:paraId="72E7BBC5" w14:textId="77777777" w:rsidR="00CB578D" w:rsidRPr="00C61720" w:rsidRDefault="00CB578D" w:rsidP="00CB578D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6. Oświadczam(y), że uważam(y) się za związanych niniejszą ofertą przez okres wskazany w niniejszym postepowaniu.</w:t>
      </w:r>
    </w:p>
    <w:p w14:paraId="3F1B6902" w14:textId="77777777" w:rsidR="00CB578D" w:rsidRPr="00C61720" w:rsidRDefault="00CB578D" w:rsidP="00CB578D">
      <w:pPr>
        <w:suppressAutoHyphens/>
        <w:autoSpaceDE w:val="0"/>
        <w:spacing w:after="120" w:line="276" w:lineRule="auto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1998469F" w14:textId="77777777" w:rsidR="00CB578D" w:rsidRPr="00C61720" w:rsidRDefault="00CB578D" w:rsidP="00CB578D">
      <w:pPr>
        <w:suppressAutoHyphens/>
        <w:autoSpaceDE w:val="0"/>
        <w:spacing w:after="12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01DA13E3" w14:textId="77777777" w:rsidR="00CB578D" w:rsidRPr="00C61720" w:rsidRDefault="00CB578D" w:rsidP="00CB578D">
      <w:pPr>
        <w:suppressAutoHyphens/>
        <w:autoSpaceDE w:val="0"/>
        <w:spacing w:after="12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2639A1F1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C06500E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6939E7B9" w14:textId="77777777" w:rsidR="00CB578D" w:rsidRPr="00C61720" w:rsidRDefault="00CB578D" w:rsidP="00CB578D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 xml:space="preserve"> </w:t>
      </w:r>
      <w:r w:rsidRPr="00C61720">
        <w:rPr>
          <w:rFonts w:cs="Calibri"/>
          <w:sz w:val="24"/>
          <w:szCs w:val="24"/>
          <w:lang w:eastAsia="zh-CN"/>
        </w:rPr>
        <w:tab/>
      </w:r>
      <w:r w:rsidRPr="00C61720">
        <w:rPr>
          <w:rFonts w:cs="Calibri"/>
          <w:sz w:val="24"/>
          <w:szCs w:val="24"/>
          <w:lang w:eastAsia="zh-CN"/>
        </w:rPr>
        <w:tab/>
      </w:r>
      <w:r w:rsidRPr="00C61720">
        <w:rPr>
          <w:rFonts w:cs="Calibri"/>
          <w:sz w:val="24"/>
          <w:szCs w:val="24"/>
          <w:lang w:eastAsia="zh-CN"/>
        </w:rPr>
        <w:tab/>
        <w:t xml:space="preserve">                                                        /podpis osoby upoważnionej/   </w:t>
      </w:r>
    </w:p>
    <w:p w14:paraId="6D7B9EB6" w14:textId="77777777" w:rsidR="00CB578D" w:rsidRPr="00C61720" w:rsidRDefault="00CB578D" w:rsidP="00CB578D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A84ABA5" w14:textId="77777777" w:rsidR="00CB578D" w:rsidRPr="00792D00" w:rsidRDefault="00CB578D" w:rsidP="00CB578D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  <w:r w:rsidRPr="00792D00">
        <w:rPr>
          <w:rFonts w:cs="Calibri"/>
          <w:szCs w:val="20"/>
          <w:lang w:eastAsia="zh-CN"/>
        </w:rPr>
        <w:t>W przypadku, kiedy oferta nie jest podpisana przez osobę upoważnioną i wykazaną w KRS, do oferty należy załączyć stosowne pełnomocnictwo.</w:t>
      </w:r>
    </w:p>
    <w:p w14:paraId="5FD7C868" w14:textId="0EB9B8C7" w:rsidR="00ED2E29" w:rsidRDefault="00CB578D" w:rsidP="00CB578D">
      <w:bookmarkStart w:id="0" w:name="_Hlk483380744"/>
      <w:r w:rsidRPr="00C61720">
        <w:rPr>
          <w:rFonts w:cs="Calibri"/>
          <w:b/>
          <w:sz w:val="24"/>
          <w:szCs w:val="24"/>
          <w:lang w:eastAsia="zh-CN"/>
        </w:rPr>
        <w:br w:type="page"/>
      </w:r>
      <w:bookmarkEnd w:id="0"/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8D"/>
    <w:rsid w:val="00CB578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F0F8"/>
  <w15:chartTrackingRefBased/>
  <w15:docId w15:val="{A99EE64F-A910-4317-82A4-AE9A00C8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78D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2021-01-26T13:53:00Z</dcterms:created>
  <dcterms:modified xsi:type="dcterms:W3CDTF">2021-01-26T13:53:00Z</dcterms:modified>
</cp:coreProperties>
</file>